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5. Проведение просветительской работы  среди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79236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9763,39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2369,99 </w:t>
            </w:r>
            <w:proofErr w:type="spellStart"/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97636,39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7A4B54" w:rsidRPr="007A4B54" w:rsidRDefault="00EA2350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год- 2369,99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</w:p>
          <w:p w:rsidR="007A4B54" w:rsidRPr="007A4B54" w:rsidRDefault="007A4B54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Pr="007A4B54" w:rsidRDefault="007A4B54" w:rsidP="004D679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792367">
        <w:rPr>
          <w:rFonts w:ascii="Times New Roman" w:eastAsia="Calibri" w:hAnsi="Times New Roman" w:cs="Times New Roman"/>
          <w:sz w:val="28"/>
          <w:szCs w:val="28"/>
        </w:rPr>
        <w:t>01.01.2014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</w:t>
      </w:r>
      <w:r w:rsidR="00111319"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2013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6258FE" w:rsidP="00774963">
            <w:pPr>
              <w:spacing w:after="0"/>
              <w:jc w:val="both"/>
            </w:pPr>
            <w:r>
              <w:t>1368,2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</w:t>
            </w:r>
            <w:r w:rsidR="006258FE">
              <w:t>61,3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40A" w:rsidRDefault="006258FE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5181E" w:rsidRDefault="00C74609" w:rsidP="00774963">
            <w:pPr>
              <w:spacing w:after="0"/>
              <w:jc w:val="both"/>
            </w:pPr>
            <w:r>
              <w:t>359,</w:t>
            </w:r>
            <w:r w:rsidR="00C8660A">
              <w:t>32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C8660A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12069,2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</w:t>
            </w:r>
            <w:r w:rsidR="00E50D3B" w:rsidRPr="00683E8C">
              <w:rPr>
                <w:rFonts w:ascii="Times New Roman" w:hAnsi="Times New Roman" w:cs="Times New Roman"/>
              </w:rPr>
              <w:lastRenderedPageBreak/>
              <w:t>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C810DA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поселения,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безработных граждан через ЦЗН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E5181E" w:rsidRDefault="00E5181E" w:rsidP="000F422A">
            <w:pPr>
              <w:spacing w:after="0"/>
              <w:jc w:val="both"/>
            </w:pPr>
            <w:r>
              <w:t>424,4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E5181E" w:rsidRDefault="00E5181E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AC8"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195</w:t>
            </w:r>
            <w:r w:rsidR="00195ACD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E5181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C810DA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23,1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25,5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E5181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C8660A" w:rsidP="00774963">
            <w:pPr>
              <w:spacing w:after="0"/>
              <w:jc w:val="both"/>
            </w:pPr>
            <w:r>
              <w:t>2370,02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3780,7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3612,7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E5181E" w:rsidRDefault="00C7460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9763,</w:t>
            </w:r>
            <w:r w:rsidR="00C86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7B57"/>
    <w:rsid w:val="002735A6"/>
    <w:rsid w:val="0028115F"/>
    <w:rsid w:val="00282F4A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D21D4"/>
    <w:rsid w:val="007E3AAD"/>
    <w:rsid w:val="007E61A9"/>
    <w:rsid w:val="008004A9"/>
    <w:rsid w:val="008067CD"/>
    <w:rsid w:val="008111BB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B2AFE"/>
    <w:rsid w:val="00AC5424"/>
    <w:rsid w:val="00AD0000"/>
    <w:rsid w:val="00AD0E69"/>
    <w:rsid w:val="00AD201B"/>
    <w:rsid w:val="00AD7740"/>
    <w:rsid w:val="00AE2594"/>
    <w:rsid w:val="00AE3BBF"/>
    <w:rsid w:val="00AE683F"/>
    <w:rsid w:val="00B0447B"/>
    <w:rsid w:val="00B11E2A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A1229"/>
    <w:rsid w:val="00BC0DEF"/>
    <w:rsid w:val="00BC1347"/>
    <w:rsid w:val="00BD2144"/>
    <w:rsid w:val="00BF5D71"/>
    <w:rsid w:val="00C16AA1"/>
    <w:rsid w:val="00C302EF"/>
    <w:rsid w:val="00C37249"/>
    <w:rsid w:val="00C40230"/>
    <w:rsid w:val="00C51467"/>
    <w:rsid w:val="00C5164B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10469"/>
    <w:rsid w:val="00E16363"/>
    <w:rsid w:val="00E169E3"/>
    <w:rsid w:val="00E23D57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A3BE1-E482-4A4B-806A-35C4E65B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11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207</cp:revision>
  <cp:lastPrinted>2014-09-29T08:13:00Z</cp:lastPrinted>
  <dcterms:created xsi:type="dcterms:W3CDTF">2013-09-03T05:28:00Z</dcterms:created>
  <dcterms:modified xsi:type="dcterms:W3CDTF">2015-04-28T08:47:00Z</dcterms:modified>
</cp:coreProperties>
</file>